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A46" w:rsidRPr="00244192" w:rsidRDefault="00170A27">
      <w:pPr>
        <w:rPr>
          <w:rFonts w:ascii="Arial" w:hAnsi="Arial" w:cs="Arial"/>
          <w:sz w:val="28"/>
          <w:szCs w:val="28"/>
        </w:rPr>
      </w:pPr>
      <w:r w:rsidRPr="00244192">
        <w:rPr>
          <w:rFonts w:ascii="Arial" w:hAnsi="Arial" w:cs="Arial"/>
          <w:sz w:val="28"/>
          <w:szCs w:val="28"/>
        </w:rPr>
        <w:t>Venerdì 11 marzo s</w:t>
      </w:r>
      <w:r w:rsidR="00D93660" w:rsidRPr="00244192">
        <w:rPr>
          <w:rFonts w:ascii="Arial" w:hAnsi="Arial" w:cs="Arial"/>
          <w:sz w:val="28"/>
          <w:szCs w:val="28"/>
        </w:rPr>
        <w:t xml:space="preserve">i è riunito </w:t>
      </w:r>
      <w:r w:rsidR="00D00C05" w:rsidRPr="00244192">
        <w:rPr>
          <w:rFonts w:ascii="Arial" w:hAnsi="Arial" w:cs="Arial"/>
          <w:sz w:val="28"/>
          <w:szCs w:val="28"/>
        </w:rPr>
        <w:t xml:space="preserve">in parrocchia a S. </w:t>
      </w:r>
      <w:r w:rsidR="00D93660" w:rsidRPr="00244192">
        <w:rPr>
          <w:rFonts w:ascii="Arial" w:hAnsi="Arial" w:cs="Arial"/>
          <w:sz w:val="28"/>
          <w:szCs w:val="28"/>
        </w:rPr>
        <w:t>Polo il gruppo sinodale attorno al tema del</w:t>
      </w:r>
      <w:r w:rsidRPr="00244192">
        <w:rPr>
          <w:rFonts w:ascii="Arial" w:hAnsi="Arial" w:cs="Arial"/>
          <w:sz w:val="28"/>
          <w:szCs w:val="28"/>
        </w:rPr>
        <w:t>l’ascolto</w:t>
      </w:r>
      <w:r w:rsidR="00376F9A" w:rsidRPr="00244192">
        <w:rPr>
          <w:rFonts w:ascii="Arial" w:hAnsi="Arial" w:cs="Arial"/>
          <w:sz w:val="28"/>
          <w:szCs w:val="28"/>
        </w:rPr>
        <w:t xml:space="preserve">. </w:t>
      </w:r>
      <w:r w:rsidR="00D93660" w:rsidRPr="00244192">
        <w:rPr>
          <w:rFonts w:ascii="Arial" w:hAnsi="Arial" w:cs="Arial"/>
          <w:sz w:val="28"/>
          <w:szCs w:val="28"/>
        </w:rPr>
        <w:br/>
      </w:r>
      <w:r w:rsidR="00376F9A" w:rsidRPr="00244192">
        <w:rPr>
          <w:rFonts w:ascii="Arial" w:hAnsi="Arial" w:cs="Arial"/>
          <w:sz w:val="28"/>
          <w:szCs w:val="28"/>
        </w:rPr>
        <w:t>E’ emerso da più voci che vivendo in una società frenetica è difficile ascoltare</w:t>
      </w:r>
      <w:r w:rsidR="00C50861" w:rsidRPr="00244192">
        <w:rPr>
          <w:rFonts w:ascii="Arial" w:hAnsi="Arial" w:cs="Arial"/>
          <w:sz w:val="28"/>
          <w:szCs w:val="28"/>
        </w:rPr>
        <w:t>, poiché l</w:t>
      </w:r>
      <w:r w:rsidR="00BC5981" w:rsidRPr="00244192">
        <w:rPr>
          <w:rFonts w:ascii="Arial" w:hAnsi="Arial" w:cs="Arial"/>
          <w:sz w:val="28"/>
          <w:szCs w:val="28"/>
        </w:rPr>
        <w:t>’</w:t>
      </w:r>
      <w:r w:rsidR="00376F9A" w:rsidRPr="00244192">
        <w:rPr>
          <w:rFonts w:ascii="Arial" w:hAnsi="Arial" w:cs="Arial"/>
          <w:sz w:val="28"/>
          <w:szCs w:val="28"/>
        </w:rPr>
        <w:t>ascolto richiede tempo.</w:t>
      </w:r>
      <w:r w:rsidR="00D93660" w:rsidRPr="00244192">
        <w:rPr>
          <w:rFonts w:ascii="Arial" w:hAnsi="Arial" w:cs="Arial"/>
          <w:sz w:val="28"/>
          <w:szCs w:val="28"/>
        </w:rPr>
        <w:t xml:space="preserve"> </w:t>
      </w:r>
      <w:r w:rsidR="000906B8" w:rsidRPr="00244192">
        <w:rPr>
          <w:rFonts w:ascii="Arial" w:hAnsi="Arial" w:cs="Arial"/>
          <w:sz w:val="28"/>
          <w:szCs w:val="28"/>
        </w:rPr>
        <w:t>La pandemia che ci ha fermati, secondo altri</w:t>
      </w:r>
      <w:r w:rsidR="00BC5981" w:rsidRPr="00244192">
        <w:rPr>
          <w:rFonts w:ascii="Arial" w:hAnsi="Arial" w:cs="Arial"/>
          <w:sz w:val="28"/>
          <w:szCs w:val="28"/>
        </w:rPr>
        <w:t>,</w:t>
      </w:r>
      <w:r w:rsidR="000906B8" w:rsidRPr="00244192">
        <w:rPr>
          <w:rFonts w:ascii="Arial" w:hAnsi="Arial" w:cs="Arial"/>
          <w:sz w:val="28"/>
          <w:szCs w:val="28"/>
        </w:rPr>
        <w:t xml:space="preserve"> </w:t>
      </w:r>
      <w:r w:rsidR="007D713F" w:rsidRPr="00244192">
        <w:rPr>
          <w:rFonts w:ascii="Arial" w:hAnsi="Arial" w:cs="Arial"/>
          <w:sz w:val="28"/>
          <w:szCs w:val="28"/>
        </w:rPr>
        <w:t>è stata l’occasione per guardarsi</w:t>
      </w:r>
      <w:r w:rsidR="00773C92">
        <w:rPr>
          <w:rFonts w:ascii="Arial" w:hAnsi="Arial" w:cs="Arial"/>
          <w:sz w:val="28"/>
          <w:szCs w:val="28"/>
        </w:rPr>
        <w:t xml:space="preserve"> </w:t>
      </w:r>
      <w:r w:rsidR="007D713F" w:rsidRPr="00244192">
        <w:rPr>
          <w:rFonts w:ascii="Arial" w:hAnsi="Arial" w:cs="Arial"/>
          <w:sz w:val="28"/>
          <w:szCs w:val="28"/>
        </w:rPr>
        <w:t>e ascoltare di più gli altri (ritrovarsi ad es. tutti insieme a tavola</w:t>
      </w:r>
      <w:r w:rsidR="003263C1" w:rsidRPr="00244192">
        <w:rPr>
          <w:rFonts w:ascii="Arial" w:hAnsi="Arial" w:cs="Arial"/>
          <w:sz w:val="28"/>
          <w:szCs w:val="28"/>
        </w:rPr>
        <w:t>, infatti la famiglia è il primo luogo d’ ascolto</w:t>
      </w:r>
      <w:proofErr w:type="gramStart"/>
      <w:r w:rsidR="00C50861" w:rsidRPr="00244192">
        <w:rPr>
          <w:rFonts w:ascii="Arial" w:hAnsi="Arial" w:cs="Arial"/>
          <w:sz w:val="28"/>
          <w:szCs w:val="28"/>
        </w:rPr>
        <w:t>)</w:t>
      </w:r>
      <w:r w:rsidR="003263C1" w:rsidRPr="00244192">
        <w:rPr>
          <w:rFonts w:ascii="Arial" w:hAnsi="Arial" w:cs="Arial"/>
          <w:sz w:val="28"/>
          <w:szCs w:val="28"/>
        </w:rPr>
        <w:t>.</w:t>
      </w:r>
      <w:r w:rsidR="003263C1" w:rsidRPr="00244192">
        <w:rPr>
          <w:rFonts w:ascii="Arial" w:hAnsi="Arial" w:cs="Arial"/>
          <w:sz w:val="28"/>
          <w:szCs w:val="28"/>
        </w:rPr>
        <w:br/>
      </w:r>
      <w:r w:rsidR="00196A46" w:rsidRPr="00244192">
        <w:rPr>
          <w:rFonts w:ascii="Arial" w:hAnsi="Arial" w:cs="Arial"/>
          <w:sz w:val="28"/>
          <w:szCs w:val="28"/>
        </w:rPr>
        <w:t>C’è</w:t>
      </w:r>
      <w:proofErr w:type="gramEnd"/>
      <w:r w:rsidR="00196A46" w:rsidRPr="00244192">
        <w:rPr>
          <w:rFonts w:ascii="Arial" w:hAnsi="Arial" w:cs="Arial"/>
          <w:sz w:val="28"/>
          <w:szCs w:val="28"/>
        </w:rPr>
        <w:t xml:space="preserve"> un grande bisogno di essere ascoltati,</w:t>
      </w:r>
      <w:r w:rsidR="00BC5981" w:rsidRPr="00244192">
        <w:rPr>
          <w:rFonts w:ascii="Arial" w:hAnsi="Arial" w:cs="Arial"/>
          <w:sz w:val="28"/>
          <w:szCs w:val="28"/>
        </w:rPr>
        <w:t xml:space="preserve"> </w:t>
      </w:r>
      <w:r w:rsidR="00196A46" w:rsidRPr="00244192">
        <w:rPr>
          <w:rFonts w:ascii="Arial" w:hAnsi="Arial" w:cs="Arial"/>
          <w:sz w:val="28"/>
          <w:szCs w:val="28"/>
        </w:rPr>
        <w:t>tutti abbiamo bisogno di ascolto,</w:t>
      </w:r>
      <w:r w:rsidR="00BC5981" w:rsidRPr="00244192">
        <w:rPr>
          <w:rFonts w:ascii="Arial" w:hAnsi="Arial" w:cs="Arial"/>
          <w:sz w:val="28"/>
          <w:szCs w:val="28"/>
        </w:rPr>
        <w:t xml:space="preserve"> </w:t>
      </w:r>
      <w:r w:rsidR="00196A46" w:rsidRPr="00244192">
        <w:rPr>
          <w:rFonts w:ascii="Arial" w:hAnsi="Arial" w:cs="Arial"/>
          <w:sz w:val="28"/>
          <w:szCs w:val="28"/>
        </w:rPr>
        <w:t>qualcuno ha sottolineato</w:t>
      </w:r>
      <w:r w:rsidR="00773C92">
        <w:rPr>
          <w:rFonts w:ascii="Arial" w:hAnsi="Arial" w:cs="Arial"/>
          <w:sz w:val="28"/>
          <w:szCs w:val="28"/>
        </w:rPr>
        <w:t xml:space="preserve"> </w:t>
      </w:r>
      <w:r w:rsidR="003263C1" w:rsidRPr="00244192">
        <w:rPr>
          <w:rFonts w:ascii="Arial" w:hAnsi="Arial" w:cs="Arial"/>
          <w:sz w:val="28"/>
          <w:szCs w:val="28"/>
        </w:rPr>
        <w:t>i</w:t>
      </w:r>
      <w:r w:rsidR="00196A46" w:rsidRPr="00244192">
        <w:rPr>
          <w:rFonts w:ascii="Arial" w:hAnsi="Arial" w:cs="Arial"/>
          <w:sz w:val="28"/>
          <w:szCs w:val="28"/>
        </w:rPr>
        <w:t xml:space="preserve">n </w:t>
      </w:r>
      <w:r w:rsidR="00D93660" w:rsidRPr="00244192">
        <w:rPr>
          <w:rFonts w:ascii="Arial" w:hAnsi="Arial" w:cs="Arial"/>
          <w:sz w:val="28"/>
          <w:szCs w:val="28"/>
        </w:rPr>
        <w:t>modo particolare i giovani, evitando tra l’altro di f</w:t>
      </w:r>
      <w:r w:rsidR="00196A46" w:rsidRPr="00244192">
        <w:rPr>
          <w:rFonts w:ascii="Arial" w:hAnsi="Arial" w:cs="Arial"/>
          <w:sz w:val="28"/>
          <w:szCs w:val="28"/>
        </w:rPr>
        <w:t>arli sentire in colpa</w:t>
      </w:r>
      <w:r w:rsidR="00D93660" w:rsidRPr="00244192">
        <w:rPr>
          <w:rFonts w:ascii="Arial" w:hAnsi="Arial" w:cs="Arial"/>
          <w:sz w:val="28"/>
          <w:szCs w:val="28"/>
        </w:rPr>
        <w:t>.</w:t>
      </w:r>
    </w:p>
    <w:p w:rsidR="006C7790" w:rsidRPr="00244192" w:rsidRDefault="008424EC" w:rsidP="006C7790">
      <w:pPr>
        <w:rPr>
          <w:rFonts w:ascii="Arial" w:hAnsi="Arial" w:cs="Arial"/>
          <w:sz w:val="28"/>
          <w:szCs w:val="28"/>
        </w:rPr>
      </w:pPr>
      <w:r w:rsidRPr="00244192">
        <w:rPr>
          <w:rFonts w:ascii="Arial" w:hAnsi="Arial" w:cs="Arial"/>
          <w:sz w:val="28"/>
          <w:szCs w:val="28"/>
        </w:rPr>
        <w:t xml:space="preserve">L’ascolto va dato </w:t>
      </w:r>
      <w:r w:rsidR="00C50861" w:rsidRPr="00244192">
        <w:rPr>
          <w:rFonts w:ascii="Arial" w:hAnsi="Arial" w:cs="Arial"/>
          <w:sz w:val="28"/>
          <w:szCs w:val="28"/>
        </w:rPr>
        <w:t xml:space="preserve">sempre anche attraverso i fatti: a questo riguardo </w:t>
      </w:r>
      <w:r w:rsidR="006C7790" w:rsidRPr="00244192">
        <w:rPr>
          <w:rFonts w:ascii="Arial" w:hAnsi="Arial" w:cs="Arial"/>
          <w:sz w:val="28"/>
          <w:szCs w:val="28"/>
        </w:rPr>
        <w:t>una modalità speciale è data dal partecipare al dolore delle persone sofferenti attraverso la vicinanza non solo spirituale.</w:t>
      </w:r>
    </w:p>
    <w:p w:rsidR="00C50861" w:rsidRPr="00244192" w:rsidRDefault="00D93660" w:rsidP="00C50861">
      <w:pPr>
        <w:rPr>
          <w:rFonts w:ascii="Arial" w:hAnsi="Arial" w:cs="Arial"/>
          <w:sz w:val="28"/>
          <w:szCs w:val="28"/>
        </w:rPr>
      </w:pPr>
      <w:r w:rsidRPr="00244192">
        <w:rPr>
          <w:rFonts w:ascii="Arial" w:hAnsi="Arial" w:cs="Arial"/>
          <w:sz w:val="28"/>
          <w:szCs w:val="28"/>
        </w:rPr>
        <w:t>E’ anche emerso quanto sia</w:t>
      </w:r>
      <w:r w:rsidR="00196A46" w:rsidRPr="00244192">
        <w:rPr>
          <w:rFonts w:ascii="Arial" w:hAnsi="Arial" w:cs="Arial"/>
          <w:sz w:val="28"/>
          <w:szCs w:val="28"/>
        </w:rPr>
        <w:t xml:space="preserve"> importante</w:t>
      </w:r>
      <w:r w:rsidR="008164DF" w:rsidRPr="00244192">
        <w:rPr>
          <w:rFonts w:ascii="Arial" w:hAnsi="Arial" w:cs="Arial"/>
          <w:sz w:val="28"/>
          <w:szCs w:val="28"/>
        </w:rPr>
        <w:t xml:space="preserve"> il silenzio per</w:t>
      </w:r>
      <w:r w:rsidR="00196A46" w:rsidRPr="00244192">
        <w:rPr>
          <w:rFonts w:ascii="Arial" w:hAnsi="Arial" w:cs="Arial"/>
          <w:sz w:val="28"/>
          <w:szCs w:val="28"/>
        </w:rPr>
        <w:t xml:space="preserve"> ascoltare noi stessi </w:t>
      </w:r>
      <w:r w:rsidR="00773C92">
        <w:rPr>
          <w:rFonts w:ascii="Arial" w:hAnsi="Arial" w:cs="Arial"/>
          <w:sz w:val="28"/>
          <w:szCs w:val="28"/>
        </w:rPr>
        <w:t xml:space="preserve">     </w:t>
      </w:r>
      <w:proofErr w:type="gramStart"/>
      <w:r w:rsidR="00773C92">
        <w:rPr>
          <w:rFonts w:ascii="Arial" w:hAnsi="Arial" w:cs="Arial"/>
          <w:sz w:val="28"/>
          <w:szCs w:val="28"/>
        </w:rPr>
        <w:t xml:space="preserve">   </w:t>
      </w:r>
      <w:r w:rsidR="008164DF" w:rsidRPr="00244192">
        <w:rPr>
          <w:rFonts w:ascii="Arial" w:hAnsi="Arial" w:cs="Arial"/>
          <w:sz w:val="28"/>
          <w:szCs w:val="28"/>
        </w:rPr>
        <w:t>(</w:t>
      </w:r>
      <w:proofErr w:type="gramEnd"/>
      <w:r w:rsidR="008164DF" w:rsidRPr="00244192">
        <w:rPr>
          <w:rFonts w:ascii="Arial" w:hAnsi="Arial" w:cs="Arial"/>
          <w:sz w:val="28"/>
          <w:szCs w:val="28"/>
        </w:rPr>
        <w:t xml:space="preserve"> fe</w:t>
      </w:r>
      <w:r w:rsidR="00C50861" w:rsidRPr="00244192">
        <w:rPr>
          <w:rFonts w:ascii="Arial" w:hAnsi="Arial" w:cs="Arial"/>
          <w:sz w:val="28"/>
          <w:szCs w:val="28"/>
        </w:rPr>
        <w:t xml:space="preserve">rmarsi, scendere in profondità, </w:t>
      </w:r>
      <w:r w:rsidR="008164DF" w:rsidRPr="00244192">
        <w:rPr>
          <w:rFonts w:ascii="Arial" w:hAnsi="Arial" w:cs="Arial"/>
          <w:sz w:val="28"/>
          <w:szCs w:val="28"/>
        </w:rPr>
        <w:t>metter</w:t>
      </w:r>
      <w:r w:rsidR="0006605C" w:rsidRPr="00244192">
        <w:rPr>
          <w:rFonts w:ascii="Arial" w:hAnsi="Arial" w:cs="Arial"/>
          <w:sz w:val="28"/>
          <w:szCs w:val="28"/>
        </w:rPr>
        <w:t>e ordine nella propr</w:t>
      </w:r>
      <w:r w:rsidR="00BC5981" w:rsidRPr="00244192">
        <w:rPr>
          <w:rFonts w:ascii="Arial" w:hAnsi="Arial" w:cs="Arial"/>
          <w:sz w:val="28"/>
          <w:szCs w:val="28"/>
        </w:rPr>
        <w:t xml:space="preserve">ia vita ) </w:t>
      </w:r>
      <w:r w:rsidRPr="00244192">
        <w:rPr>
          <w:rFonts w:ascii="Arial" w:hAnsi="Arial" w:cs="Arial"/>
          <w:sz w:val="28"/>
          <w:szCs w:val="28"/>
        </w:rPr>
        <w:t>e il</w:t>
      </w:r>
      <w:r w:rsidR="00BC5981" w:rsidRPr="00244192">
        <w:rPr>
          <w:rFonts w:ascii="Arial" w:hAnsi="Arial" w:cs="Arial"/>
          <w:sz w:val="28"/>
          <w:szCs w:val="28"/>
        </w:rPr>
        <w:t xml:space="preserve"> </w:t>
      </w:r>
      <w:r w:rsidR="00196A46" w:rsidRPr="00244192">
        <w:rPr>
          <w:rFonts w:ascii="Arial" w:hAnsi="Arial" w:cs="Arial"/>
          <w:sz w:val="28"/>
          <w:szCs w:val="28"/>
        </w:rPr>
        <w:t>mettersi nei panni dell’ altro per poterlo capire e aiutare</w:t>
      </w:r>
      <w:r w:rsidR="00CE5C01" w:rsidRPr="00244192">
        <w:rPr>
          <w:rFonts w:ascii="Arial" w:hAnsi="Arial" w:cs="Arial"/>
          <w:sz w:val="28"/>
          <w:szCs w:val="28"/>
        </w:rPr>
        <w:t xml:space="preserve">. </w:t>
      </w:r>
      <w:r w:rsidRPr="00244192">
        <w:rPr>
          <w:rFonts w:ascii="Arial" w:hAnsi="Arial" w:cs="Arial"/>
          <w:sz w:val="28"/>
          <w:szCs w:val="28"/>
        </w:rPr>
        <w:br/>
      </w:r>
      <w:r w:rsidR="00C50861" w:rsidRPr="00244192">
        <w:rPr>
          <w:rFonts w:ascii="Arial" w:hAnsi="Arial" w:cs="Arial"/>
          <w:sz w:val="28"/>
          <w:szCs w:val="28"/>
        </w:rPr>
        <w:t>Per ascoltare bisogna scavare dentro di sé e capire cosa ascoltare.</w:t>
      </w:r>
      <w:r w:rsidR="00773C92">
        <w:rPr>
          <w:rFonts w:ascii="Arial" w:hAnsi="Arial" w:cs="Arial"/>
          <w:sz w:val="28"/>
          <w:szCs w:val="28"/>
        </w:rPr>
        <w:t xml:space="preserve">  Ascoltare </w:t>
      </w:r>
      <w:r w:rsidR="00C50861" w:rsidRPr="00244192">
        <w:rPr>
          <w:rFonts w:ascii="Arial" w:hAnsi="Arial" w:cs="Arial"/>
          <w:sz w:val="28"/>
          <w:szCs w:val="28"/>
        </w:rPr>
        <w:t>vuol dir</w:t>
      </w:r>
      <w:r w:rsidR="00773C92">
        <w:rPr>
          <w:rFonts w:ascii="Arial" w:hAnsi="Arial" w:cs="Arial"/>
          <w:sz w:val="28"/>
          <w:szCs w:val="28"/>
        </w:rPr>
        <w:t xml:space="preserve">e condividere: spesso prevale </w:t>
      </w:r>
      <w:proofErr w:type="gramStart"/>
      <w:r w:rsidR="00773C92">
        <w:rPr>
          <w:rFonts w:ascii="Arial" w:hAnsi="Arial" w:cs="Arial"/>
          <w:sz w:val="28"/>
          <w:szCs w:val="28"/>
        </w:rPr>
        <w:t>l’</w:t>
      </w:r>
      <w:r w:rsidR="00C50861" w:rsidRPr="00244192">
        <w:rPr>
          <w:rFonts w:ascii="Arial" w:hAnsi="Arial" w:cs="Arial"/>
          <w:sz w:val="28"/>
          <w:szCs w:val="28"/>
        </w:rPr>
        <w:t xml:space="preserve"> io</w:t>
      </w:r>
      <w:proofErr w:type="gramEnd"/>
      <w:r w:rsidR="00C50861" w:rsidRPr="00244192">
        <w:rPr>
          <w:rFonts w:ascii="Arial" w:hAnsi="Arial" w:cs="Arial"/>
          <w:sz w:val="28"/>
          <w:szCs w:val="28"/>
        </w:rPr>
        <w:t xml:space="preserve"> sull’ altro  e poco si passa al noi</w:t>
      </w:r>
      <w:r w:rsidRPr="00244192">
        <w:rPr>
          <w:rFonts w:ascii="Arial" w:hAnsi="Arial" w:cs="Arial"/>
          <w:sz w:val="28"/>
          <w:szCs w:val="28"/>
        </w:rPr>
        <w:t xml:space="preserve">, </w:t>
      </w:r>
      <w:r w:rsidR="00C50861" w:rsidRPr="00244192">
        <w:rPr>
          <w:rFonts w:ascii="Arial" w:hAnsi="Arial" w:cs="Arial"/>
          <w:sz w:val="28"/>
          <w:szCs w:val="28"/>
        </w:rPr>
        <w:t>me</w:t>
      </w:r>
      <w:r w:rsidRPr="00244192">
        <w:rPr>
          <w:rFonts w:ascii="Arial" w:hAnsi="Arial" w:cs="Arial"/>
          <w:sz w:val="28"/>
          <w:szCs w:val="28"/>
        </w:rPr>
        <w:t>ttendosi  al fianco delle persone.</w:t>
      </w:r>
    </w:p>
    <w:p w:rsidR="0006605C" w:rsidRPr="00244192" w:rsidRDefault="00CE5C01">
      <w:pPr>
        <w:rPr>
          <w:rFonts w:ascii="Arial" w:hAnsi="Arial" w:cs="Arial"/>
          <w:sz w:val="28"/>
          <w:szCs w:val="28"/>
        </w:rPr>
      </w:pPr>
      <w:r w:rsidRPr="00244192">
        <w:rPr>
          <w:rFonts w:ascii="Arial" w:hAnsi="Arial" w:cs="Arial"/>
          <w:sz w:val="28"/>
          <w:szCs w:val="28"/>
        </w:rPr>
        <w:t>Inoltre l’importanz</w:t>
      </w:r>
      <w:r w:rsidR="00296F44" w:rsidRPr="00244192">
        <w:rPr>
          <w:rFonts w:ascii="Arial" w:hAnsi="Arial" w:cs="Arial"/>
          <w:sz w:val="28"/>
          <w:szCs w:val="28"/>
        </w:rPr>
        <w:t>a</w:t>
      </w:r>
      <w:r w:rsidRPr="00244192">
        <w:rPr>
          <w:rFonts w:ascii="Arial" w:hAnsi="Arial" w:cs="Arial"/>
          <w:sz w:val="28"/>
          <w:szCs w:val="28"/>
        </w:rPr>
        <w:t xml:space="preserve"> della preghiera,</w:t>
      </w:r>
      <w:r w:rsidR="003263C1" w:rsidRPr="00244192">
        <w:rPr>
          <w:rFonts w:ascii="Arial" w:hAnsi="Arial" w:cs="Arial"/>
          <w:sz w:val="28"/>
          <w:szCs w:val="28"/>
        </w:rPr>
        <w:t xml:space="preserve"> affidarsi a Dio e ascoltare quanto ci suggerisce.</w:t>
      </w:r>
      <w:r w:rsidRPr="00244192">
        <w:rPr>
          <w:rFonts w:ascii="Arial" w:hAnsi="Arial" w:cs="Arial"/>
          <w:sz w:val="28"/>
          <w:szCs w:val="28"/>
        </w:rPr>
        <w:t xml:space="preserve"> </w:t>
      </w:r>
    </w:p>
    <w:p w:rsidR="00630C65" w:rsidRPr="00244192" w:rsidRDefault="00CE5C01">
      <w:pPr>
        <w:rPr>
          <w:rFonts w:ascii="Arial" w:hAnsi="Arial" w:cs="Arial"/>
          <w:sz w:val="28"/>
          <w:szCs w:val="28"/>
        </w:rPr>
      </w:pPr>
      <w:r w:rsidRPr="00244192">
        <w:rPr>
          <w:rFonts w:ascii="Arial" w:hAnsi="Arial" w:cs="Arial"/>
          <w:sz w:val="28"/>
          <w:szCs w:val="28"/>
        </w:rPr>
        <w:t>E’ sta</w:t>
      </w:r>
      <w:r w:rsidR="005B529B" w:rsidRPr="00244192">
        <w:rPr>
          <w:rFonts w:ascii="Arial" w:hAnsi="Arial" w:cs="Arial"/>
          <w:sz w:val="28"/>
          <w:szCs w:val="28"/>
        </w:rPr>
        <w:t xml:space="preserve">to ricordato, come forma di non ascolto, l’interrompere il discorso altrui: occorre </w:t>
      </w:r>
      <w:r w:rsidR="003263C1" w:rsidRPr="00244192">
        <w:rPr>
          <w:rFonts w:ascii="Arial" w:hAnsi="Arial" w:cs="Arial"/>
          <w:sz w:val="28"/>
          <w:szCs w:val="28"/>
        </w:rPr>
        <w:t>quindi allenarsi in questa buona pratica</w:t>
      </w:r>
      <w:r w:rsidR="00296F44" w:rsidRPr="00244192">
        <w:rPr>
          <w:rFonts w:ascii="Arial" w:hAnsi="Arial" w:cs="Arial"/>
          <w:sz w:val="28"/>
          <w:szCs w:val="28"/>
        </w:rPr>
        <w:t xml:space="preserve"> così da dedicare più attenzione a chi ci sta di fronte ed evitare delle incomprensioni (</w:t>
      </w:r>
      <w:r w:rsidR="00BC5981" w:rsidRPr="00244192">
        <w:rPr>
          <w:rFonts w:ascii="Arial" w:hAnsi="Arial" w:cs="Arial"/>
          <w:sz w:val="28"/>
          <w:szCs w:val="28"/>
        </w:rPr>
        <w:t xml:space="preserve">v. </w:t>
      </w:r>
      <w:r w:rsidR="00296F44" w:rsidRPr="00244192">
        <w:rPr>
          <w:rFonts w:ascii="Arial" w:hAnsi="Arial" w:cs="Arial"/>
          <w:sz w:val="28"/>
          <w:szCs w:val="28"/>
        </w:rPr>
        <w:t>conseguenze negative sul lav</w:t>
      </w:r>
      <w:r w:rsidR="008424EC" w:rsidRPr="00244192">
        <w:rPr>
          <w:rFonts w:ascii="Arial" w:hAnsi="Arial" w:cs="Arial"/>
          <w:sz w:val="28"/>
          <w:szCs w:val="28"/>
        </w:rPr>
        <w:t>or</w:t>
      </w:r>
      <w:r w:rsidR="00296F44" w:rsidRPr="00244192">
        <w:rPr>
          <w:rFonts w:ascii="Arial" w:hAnsi="Arial" w:cs="Arial"/>
          <w:sz w:val="28"/>
          <w:szCs w:val="28"/>
        </w:rPr>
        <w:t>o)</w:t>
      </w:r>
      <w:r w:rsidR="008424EC" w:rsidRPr="00244192">
        <w:rPr>
          <w:rFonts w:ascii="Arial" w:hAnsi="Arial" w:cs="Arial"/>
          <w:sz w:val="28"/>
          <w:szCs w:val="28"/>
        </w:rPr>
        <w:t>.</w:t>
      </w:r>
    </w:p>
    <w:p w:rsidR="00773C92" w:rsidRDefault="005B529B" w:rsidP="003263C1">
      <w:pPr>
        <w:rPr>
          <w:rFonts w:ascii="Arial" w:hAnsi="Arial" w:cs="Arial"/>
          <w:sz w:val="28"/>
          <w:szCs w:val="28"/>
        </w:rPr>
      </w:pPr>
      <w:r w:rsidRPr="00244192">
        <w:rPr>
          <w:rFonts w:ascii="Arial" w:hAnsi="Arial" w:cs="Arial"/>
          <w:sz w:val="28"/>
          <w:szCs w:val="28"/>
        </w:rPr>
        <w:t>Si è notata</w:t>
      </w:r>
      <w:r w:rsidR="0006605C" w:rsidRPr="00244192">
        <w:rPr>
          <w:rFonts w:ascii="Arial" w:hAnsi="Arial" w:cs="Arial"/>
          <w:sz w:val="28"/>
          <w:szCs w:val="28"/>
        </w:rPr>
        <w:t xml:space="preserve"> </w:t>
      </w:r>
      <w:r w:rsidR="009C6B57" w:rsidRPr="00244192">
        <w:rPr>
          <w:rFonts w:ascii="Arial" w:hAnsi="Arial" w:cs="Arial"/>
          <w:sz w:val="28"/>
          <w:szCs w:val="28"/>
        </w:rPr>
        <w:t xml:space="preserve">una deficienza </w:t>
      </w:r>
      <w:r w:rsidR="003263C1" w:rsidRPr="00244192">
        <w:rPr>
          <w:rFonts w:ascii="Arial" w:hAnsi="Arial" w:cs="Arial"/>
          <w:sz w:val="28"/>
          <w:szCs w:val="28"/>
        </w:rPr>
        <w:t>del</w:t>
      </w:r>
      <w:r w:rsidR="00773C92">
        <w:rPr>
          <w:rFonts w:ascii="Arial" w:hAnsi="Arial" w:cs="Arial"/>
          <w:sz w:val="28"/>
          <w:szCs w:val="28"/>
        </w:rPr>
        <w:t>la nostra comunità parrocchiale</w:t>
      </w:r>
      <w:r w:rsidR="003263C1" w:rsidRPr="00244192">
        <w:rPr>
          <w:rFonts w:ascii="Arial" w:hAnsi="Arial" w:cs="Arial"/>
          <w:sz w:val="28"/>
          <w:szCs w:val="28"/>
        </w:rPr>
        <w:t xml:space="preserve"> nei confronti degli </w:t>
      </w:r>
      <w:r w:rsidR="005D1EF7">
        <w:rPr>
          <w:rFonts w:ascii="Arial" w:hAnsi="Arial" w:cs="Arial"/>
          <w:sz w:val="28"/>
          <w:szCs w:val="28"/>
        </w:rPr>
        <w:t>anziani (ci sono</w:t>
      </w:r>
      <w:bookmarkStart w:id="0" w:name="_GoBack"/>
      <w:bookmarkEnd w:id="0"/>
      <w:r w:rsidR="009C6B57" w:rsidRPr="00244192">
        <w:rPr>
          <w:rFonts w:ascii="Arial" w:hAnsi="Arial" w:cs="Arial"/>
          <w:sz w:val="28"/>
          <w:szCs w:val="28"/>
        </w:rPr>
        <w:t xml:space="preserve"> gruppi </w:t>
      </w:r>
      <w:proofErr w:type="gramStart"/>
      <w:r w:rsidR="009C6B57" w:rsidRPr="00244192">
        <w:rPr>
          <w:rFonts w:ascii="Arial" w:hAnsi="Arial" w:cs="Arial"/>
          <w:sz w:val="28"/>
          <w:szCs w:val="28"/>
        </w:rPr>
        <w:t>giovani</w:t>
      </w:r>
      <w:r w:rsidR="003263C1" w:rsidRPr="00244192">
        <w:rPr>
          <w:rFonts w:ascii="Arial" w:hAnsi="Arial" w:cs="Arial"/>
          <w:sz w:val="28"/>
          <w:szCs w:val="28"/>
        </w:rPr>
        <w:t>,</w:t>
      </w:r>
      <w:r w:rsidR="009C6B57" w:rsidRPr="00244192">
        <w:rPr>
          <w:rFonts w:ascii="Arial" w:hAnsi="Arial" w:cs="Arial"/>
          <w:sz w:val="28"/>
          <w:szCs w:val="28"/>
        </w:rPr>
        <w:t xml:space="preserve">  gruppi</w:t>
      </w:r>
      <w:proofErr w:type="gramEnd"/>
      <w:r w:rsidR="009C6B57" w:rsidRPr="00244192">
        <w:rPr>
          <w:rFonts w:ascii="Arial" w:hAnsi="Arial" w:cs="Arial"/>
          <w:sz w:val="28"/>
          <w:szCs w:val="28"/>
        </w:rPr>
        <w:t xml:space="preserve"> genitor</w:t>
      </w:r>
      <w:r w:rsidR="003263C1" w:rsidRPr="00244192">
        <w:rPr>
          <w:rFonts w:ascii="Arial" w:hAnsi="Arial" w:cs="Arial"/>
          <w:sz w:val="28"/>
          <w:szCs w:val="28"/>
        </w:rPr>
        <w:t xml:space="preserve">i, </w:t>
      </w:r>
      <w:r w:rsidR="009C6B57" w:rsidRPr="00244192">
        <w:rPr>
          <w:rFonts w:ascii="Arial" w:hAnsi="Arial" w:cs="Arial"/>
          <w:sz w:val="28"/>
          <w:szCs w:val="28"/>
        </w:rPr>
        <w:t>ecc</w:t>
      </w:r>
      <w:r w:rsidR="003263C1" w:rsidRPr="00244192">
        <w:rPr>
          <w:rFonts w:ascii="Arial" w:hAnsi="Arial" w:cs="Arial"/>
          <w:sz w:val="28"/>
          <w:szCs w:val="28"/>
        </w:rPr>
        <w:t xml:space="preserve"> .e</w:t>
      </w:r>
      <w:r w:rsidR="000B4CCD" w:rsidRPr="00244192">
        <w:rPr>
          <w:rFonts w:ascii="Arial" w:hAnsi="Arial" w:cs="Arial"/>
          <w:sz w:val="28"/>
          <w:szCs w:val="28"/>
        </w:rPr>
        <w:t xml:space="preserve"> </w:t>
      </w:r>
      <w:r w:rsidR="003263C1" w:rsidRPr="00244192">
        <w:rPr>
          <w:rFonts w:ascii="Arial" w:hAnsi="Arial" w:cs="Arial"/>
          <w:sz w:val="28"/>
          <w:szCs w:val="28"/>
        </w:rPr>
        <w:t xml:space="preserve">poco </w:t>
      </w:r>
      <w:r w:rsidR="000B4CCD" w:rsidRPr="00244192">
        <w:rPr>
          <w:rFonts w:ascii="Arial" w:hAnsi="Arial" w:cs="Arial"/>
          <w:sz w:val="28"/>
          <w:szCs w:val="28"/>
        </w:rPr>
        <w:t xml:space="preserve"> </w:t>
      </w:r>
      <w:r w:rsidR="003263C1" w:rsidRPr="00244192">
        <w:rPr>
          <w:rFonts w:ascii="Arial" w:hAnsi="Arial" w:cs="Arial"/>
          <w:sz w:val="28"/>
          <w:szCs w:val="28"/>
        </w:rPr>
        <w:t xml:space="preserve">o </w:t>
      </w:r>
      <w:r w:rsidR="000B4CCD" w:rsidRPr="00244192">
        <w:rPr>
          <w:rFonts w:ascii="Arial" w:hAnsi="Arial" w:cs="Arial"/>
          <w:sz w:val="28"/>
          <w:szCs w:val="28"/>
        </w:rPr>
        <w:t>nulla</w:t>
      </w:r>
      <w:r w:rsidR="003263C1" w:rsidRPr="00244192">
        <w:rPr>
          <w:rFonts w:ascii="Arial" w:hAnsi="Arial" w:cs="Arial"/>
          <w:sz w:val="28"/>
          <w:szCs w:val="28"/>
        </w:rPr>
        <w:t xml:space="preserve"> per gli anziani). Non è facile ascoltarli. </w:t>
      </w:r>
    </w:p>
    <w:p w:rsidR="0006605C" w:rsidRPr="00244192" w:rsidRDefault="003263C1">
      <w:pPr>
        <w:rPr>
          <w:rFonts w:ascii="Arial" w:hAnsi="Arial" w:cs="Arial"/>
          <w:sz w:val="28"/>
          <w:szCs w:val="28"/>
        </w:rPr>
      </w:pPr>
      <w:r w:rsidRPr="00244192">
        <w:rPr>
          <w:rFonts w:ascii="Arial" w:hAnsi="Arial" w:cs="Arial"/>
          <w:sz w:val="28"/>
          <w:szCs w:val="28"/>
        </w:rPr>
        <w:t>Pertanto</w:t>
      </w:r>
      <w:r w:rsidR="00773C92">
        <w:rPr>
          <w:rFonts w:ascii="Arial" w:hAnsi="Arial" w:cs="Arial"/>
          <w:sz w:val="28"/>
          <w:szCs w:val="28"/>
        </w:rPr>
        <w:t xml:space="preserve"> </w:t>
      </w:r>
      <w:r w:rsidRPr="00244192">
        <w:rPr>
          <w:rFonts w:ascii="Arial" w:hAnsi="Arial" w:cs="Arial"/>
          <w:sz w:val="28"/>
          <w:szCs w:val="28"/>
        </w:rPr>
        <w:t>s</w:t>
      </w:r>
      <w:r w:rsidR="009C6B57" w:rsidRPr="00244192">
        <w:rPr>
          <w:rFonts w:ascii="Arial" w:hAnsi="Arial" w:cs="Arial"/>
          <w:sz w:val="28"/>
          <w:szCs w:val="28"/>
        </w:rPr>
        <w:t>arebbe bello e auspicabile fare qualcosa anche per</w:t>
      </w:r>
      <w:r w:rsidRPr="00244192">
        <w:rPr>
          <w:rFonts w:ascii="Arial" w:hAnsi="Arial" w:cs="Arial"/>
          <w:sz w:val="28"/>
          <w:szCs w:val="28"/>
        </w:rPr>
        <w:t xml:space="preserve"> loro e mettere in relazione </w:t>
      </w:r>
      <w:r w:rsidR="009C6B57" w:rsidRPr="00244192">
        <w:rPr>
          <w:rFonts w:ascii="Arial" w:hAnsi="Arial" w:cs="Arial"/>
          <w:sz w:val="28"/>
          <w:szCs w:val="28"/>
        </w:rPr>
        <w:t>le generazioni.</w:t>
      </w:r>
    </w:p>
    <w:p w:rsidR="005B529B" w:rsidRPr="00244192" w:rsidRDefault="005B529B" w:rsidP="005B529B">
      <w:pPr>
        <w:rPr>
          <w:rFonts w:ascii="Arial" w:hAnsi="Arial" w:cs="Arial"/>
          <w:sz w:val="28"/>
          <w:szCs w:val="28"/>
        </w:rPr>
      </w:pPr>
      <w:r w:rsidRPr="00244192">
        <w:rPr>
          <w:rFonts w:ascii="Arial" w:hAnsi="Arial" w:cs="Arial"/>
          <w:sz w:val="28"/>
          <w:szCs w:val="28"/>
        </w:rPr>
        <w:t>E’ emersa la necessità di avere dei centri di ascolto.</w:t>
      </w:r>
    </w:p>
    <w:p w:rsidR="005B529B" w:rsidRDefault="005B529B"/>
    <w:sectPr w:rsidR="005B529B" w:rsidSect="00B9323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A27"/>
    <w:rsid w:val="0006605C"/>
    <w:rsid w:val="000906B8"/>
    <w:rsid w:val="000B4CCD"/>
    <w:rsid w:val="00170A27"/>
    <w:rsid w:val="00196A46"/>
    <w:rsid w:val="001D38D7"/>
    <w:rsid w:val="00244192"/>
    <w:rsid w:val="00296F44"/>
    <w:rsid w:val="003263C1"/>
    <w:rsid w:val="00376F9A"/>
    <w:rsid w:val="005B529B"/>
    <w:rsid w:val="005D1EF7"/>
    <w:rsid w:val="00630C65"/>
    <w:rsid w:val="006C7790"/>
    <w:rsid w:val="00773C92"/>
    <w:rsid w:val="007C6DDA"/>
    <w:rsid w:val="007D713F"/>
    <w:rsid w:val="008164DF"/>
    <w:rsid w:val="008424EC"/>
    <w:rsid w:val="009C6B57"/>
    <w:rsid w:val="00B93239"/>
    <w:rsid w:val="00BC5981"/>
    <w:rsid w:val="00C50861"/>
    <w:rsid w:val="00CE5C01"/>
    <w:rsid w:val="00D00C05"/>
    <w:rsid w:val="00D9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A1C7B9-8669-46CB-9452-34F4A5DE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32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Portatile</dc:creator>
  <cp:lastModifiedBy>DonRomano</cp:lastModifiedBy>
  <cp:revision>4</cp:revision>
  <dcterms:created xsi:type="dcterms:W3CDTF">2022-03-14T18:03:00Z</dcterms:created>
  <dcterms:modified xsi:type="dcterms:W3CDTF">2022-04-05T21:15:00Z</dcterms:modified>
</cp:coreProperties>
</file>